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1" w:rsidRDefault="00CC4951" w:rsidP="00F73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885" cy="12369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11" w:rsidRPr="00655373" w:rsidRDefault="004F3311" w:rsidP="00F73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73">
        <w:rPr>
          <w:rFonts w:ascii="Times New Roman" w:hAnsi="Times New Roman" w:cs="Times New Roman"/>
          <w:b/>
          <w:sz w:val="24"/>
          <w:szCs w:val="24"/>
        </w:rPr>
        <w:t>об организации индивидуального обучения детей с ограниченными возможностями здоровья  на дому</w:t>
      </w:r>
      <w:r w:rsidR="00F73497" w:rsidRPr="00655373">
        <w:rPr>
          <w:rFonts w:ascii="Times New Roman" w:hAnsi="Times New Roman" w:cs="Times New Roman"/>
          <w:b/>
          <w:sz w:val="24"/>
          <w:szCs w:val="24"/>
        </w:rPr>
        <w:t>.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I. Общие положения. 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 (дети с ограниченными возможностями здоровья, дети-инвалиды, длительно болеющие дети), и регулирует возникающие при этом отношения между всеми участниками образовательного процесса (далее — Положение) 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1.2. Организация индивидуального обучения больных детей (далее — дети с ограниченными возможностями здоровья)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документами:</w:t>
      </w:r>
    </w:p>
    <w:p w:rsidR="004F3311" w:rsidRPr="00655373" w:rsidRDefault="004F3311" w:rsidP="00F734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</w:t>
      </w:r>
      <w:r w:rsidRPr="00655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655373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года №273-ФЗ «Об образовании в Российской Федерации»;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</w:t>
      </w:r>
      <w:r w:rsidRPr="00655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655373">
        <w:rPr>
          <w:rFonts w:ascii="Times New Roman" w:hAnsi="Times New Roman" w:cs="Times New Roman"/>
          <w:sz w:val="24"/>
          <w:szCs w:val="24"/>
        </w:rPr>
        <w:t xml:space="preserve"> Федеральным законом от 24 июля 1998 года №124-ФЗ «Об основных гарантиях прав ребенка в Российской Федерации»;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</w:t>
      </w:r>
      <w:r w:rsidRPr="00655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655373">
        <w:rPr>
          <w:rFonts w:ascii="Times New Roman" w:hAnsi="Times New Roman" w:cs="Times New Roman"/>
          <w:sz w:val="24"/>
          <w:szCs w:val="24"/>
        </w:rPr>
        <w:t xml:space="preserve"> Федеральным законом от 24 ноября 1995 года №181-ФЗ «О социальной защите инвалидов в Российской Федерации»;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</w:t>
      </w:r>
      <w:r w:rsidRPr="00655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655373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6553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5373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65537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18 июля 1996 года №861 «Об утверждении порядка воспитания и обучения детей-инвалидов на дому и в негосударственных образовательных учреждениях»;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</w:t>
      </w:r>
      <w:r w:rsidRPr="00655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655373">
        <w:rPr>
          <w:rFonts w:ascii="Times New Roman" w:hAnsi="Times New Roman" w:cs="Times New Roman"/>
          <w:sz w:val="24"/>
          <w:szCs w:val="24"/>
        </w:rPr>
        <w:t xml:space="preserve"> Письмом Министерства образования и науки Российской Федерации от 10 декабря 2012 года № 07-832 «Методические рекомендации по организации обучения на дому детей-инвалидов с использованием дистанционных образовательных технологий»;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1.4. Целью настоящего Положения является нормативное закрепление гарантий прав на общее образование детей с ограниченными возможностями здоровья путем создания организационных и иных условий при организации обучения. 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655373">
        <w:rPr>
          <w:rFonts w:ascii="Times New Roman" w:hAnsi="Times New Roman" w:cs="Times New Roman"/>
          <w:sz w:val="24"/>
          <w:szCs w:val="24"/>
        </w:rPr>
        <w:t xml:space="preserve">Задачи организации индивидуального обучения детей с ограниченными возможностями здоровья на дому: - обеспечить и защитить конституционные права детей с ограниченными возможностями здоровья в части получения ими общего образования в </w:t>
      </w:r>
      <w:r w:rsidRPr="00655373">
        <w:rPr>
          <w:rFonts w:ascii="Times New Roman" w:hAnsi="Times New Roman" w:cs="Times New Roman"/>
          <w:sz w:val="24"/>
          <w:szCs w:val="24"/>
        </w:rPr>
        <w:lastRenderedPageBreak/>
        <w:t>форме индивидуального обучения по месту их проживания и недопустимости дискриминации в сфере образования; 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  <w:proofErr w:type="gramEnd"/>
      <w:r w:rsidRPr="00655373">
        <w:rPr>
          <w:rFonts w:ascii="Times New Roman" w:hAnsi="Times New Roman" w:cs="Times New Roman"/>
          <w:sz w:val="24"/>
          <w:szCs w:val="24"/>
        </w:rPr>
        <w:t xml:space="preserve"> - создать механизм правовых отношений между участниками образовательного процесса при организации обучения детей, обучающихся индивидуально на дому.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1.6. Настоящее Положени</w:t>
      </w:r>
      <w:r w:rsidR="0046731D" w:rsidRPr="00655373">
        <w:rPr>
          <w:rFonts w:ascii="Times New Roman" w:hAnsi="Times New Roman" w:cs="Times New Roman"/>
          <w:sz w:val="24"/>
          <w:szCs w:val="24"/>
        </w:rPr>
        <w:t>е регламентирует деятельность МК</w:t>
      </w:r>
      <w:r w:rsidRPr="00655373">
        <w:rPr>
          <w:rFonts w:ascii="Times New Roman" w:hAnsi="Times New Roman" w:cs="Times New Roman"/>
          <w:sz w:val="24"/>
          <w:szCs w:val="24"/>
        </w:rPr>
        <w:t xml:space="preserve">ОУ  (далее – школа) по организации индивидуального обучения детей с ограниченными возможностями здоровья на дому. 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II. Организация индивидуального обучения на дому детей с ограниченными возможностями здоровья. </w:t>
      </w:r>
    </w:p>
    <w:p w:rsidR="004F3311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2.1. Для организации индивидуального обучения обучающихся с ограниченными возможностями здоровья на дому родители (законные представители) предоставляют в школу следующие документы: - заявление родителей или лиц, их заменяющих, с указанием условий обучения (на дому, в образовательном учреждении, дистанционно, комбинированно: на дому и с возможным посеще</w:t>
      </w:r>
      <w:r w:rsidR="00CB12F8" w:rsidRPr="00655373">
        <w:rPr>
          <w:rFonts w:ascii="Times New Roman" w:hAnsi="Times New Roman" w:cs="Times New Roman"/>
          <w:sz w:val="24"/>
          <w:szCs w:val="24"/>
        </w:rPr>
        <w:t>нием уроков в классе); - заключение врачебной комиссии</w:t>
      </w:r>
      <w:r w:rsidR="0046731D" w:rsidRPr="00655373">
        <w:rPr>
          <w:rFonts w:ascii="Times New Roman" w:hAnsi="Times New Roman" w:cs="Times New Roman"/>
          <w:sz w:val="24"/>
          <w:szCs w:val="24"/>
        </w:rPr>
        <w:t xml:space="preserve">  может быть выдано</w:t>
      </w:r>
      <w:r w:rsidRPr="00655373">
        <w:rPr>
          <w:rFonts w:ascii="Times New Roman" w:hAnsi="Times New Roman" w:cs="Times New Roman"/>
          <w:sz w:val="24"/>
          <w:szCs w:val="24"/>
        </w:rPr>
        <w:t xml:space="preserve"> на четверть, полугодие, но не более чем на один учебный год. По истечение срока действия справки</w:t>
      </w:r>
      <w:r w:rsidR="0046731D" w:rsidRPr="00655373">
        <w:rPr>
          <w:rFonts w:ascii="Times New Roman" w:hAnsi="Times New Roman" w:cs="Times New Roman"/>
          <w:sz w:val="24"/>
          <w:szCs w:val="24"/>
        </w:rPr>
        <w:t>,</w:t>
      </w:r>
      <w:r w:rsidRPr="00655373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предоставляют в школу новый документ, подтверждающий необходимость дальнейшего обучения ребенка на дому и заявление об организации индивидуального обучения</w:t>
      </w:r>
      <w:proofErr w:type="gramStart"/>
      <w:r w:rsidRPr="006553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2.2</w:t>
      </w:r>
      <w:r w:rsidR="004F3311" w:rsidRPr="00655373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директором школы издается приказ «Об организации индивидуального обучения обучающихся с ограниченными возможностями здоровья на дому», в котором указывается период обучения на дому, распределение часов индивидуального учебного плана, список педагогических работников, осуществляющих обучение данного учащегося.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2.3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Заместитель директора по </w:t>
      </w:r>
      <w:proofErr w:type="spellStart"/>
      <w:r w:rsidR="004F3311" w:rsidRPr="0065537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–воспитательной работе составляет и согласовывает с директором школы и с родителями (законными представителями) обучающегося индивидуальный учебный план занятий для организации обучения на дому.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2.4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образовательного процесса обучения детей с ограниченными возможностями здоровья на дому регламентируется: - учебным планом; - годовым календарным учебным графиком; - расписанием занятий, письменно согласованное с родителями (законными представителями) и утвержденное директором школы в двух экземплярах.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2.5</w:t>
      </w:r>
      <w:r w:rsidR="004F3311" w:rsidRPr="00655373">
        <w:rPr>
          <w:rFonts w:ascii="Times New Roman" w:hAnsi="Times New Roman" w:cs="Times New Roman"/>
          <w:sz w:val="24"/>
          <w:szCs w:val="24"/>
        </w:rPr>
        <w:t>. При назначении учителей, работающих с больными учащимися на дому, преимущественно отдается учителям, работающим в данном классе.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2.6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При невозможности организовать обучение на дому больного обучающегося силами своего педагогического коллектива, администрация школы имеет право привлечь педагогических работников других образовательных учреждений.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2.7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Школа предоставляет детям с ограниченными возможностями здоровья на время обучения на дому бесплатно учебники, учебную, справочную и другую литературу, имеющуюся в библиотеке.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311" w:rsidRPr="006553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 на дому может использовать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2.9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Распределение часов по предметам осуществляется в пределах установленной недельной нагрузки на одного обучающегося.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2.10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311" w:rsidRPr="00655373">
        <w:rPr>
          <w:rFonts w:ascii="Times New Roman" w:hAnsi="Times New Roman" w:cs="Times New Roman"/>
          <w:sz w:val="24"/>
          <w:szCs w:val="24"/>
        </w:rPr>
        <w:t>На каждого обучающегося с ограниченными возможностями здоровья</w:t>
      </w:r>
      <w:r w:rsidRPr="00655373">
        <w:rPr>
          <w:rFonts w:ascii="Times New Roman" w:hAnsi="Times New Roman" w:cs="Times New Roman"/>
          <w:sz w:val="24"/>
          <w:szCs w:val="24"/>
        </w:rPr>
        <w:t>,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 учителя в соответствии с учебным планом и с учетом индивидуальных особенностей составляют адаптированные основные общеобразовательные программы обучения (рабочие программы индивидуального обучения по предметам), которые согласовываются с заместителем директора, курирующим организацию индивидуального обучения больных детей на дому, школьным методическим объединением учителей- предметников, рассматриваются на научно-методическом совете и утверждаются директором школы.</w:t>
      </w:r>
      <w:proofErr w:type="gramEnd"/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2.11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Выбор формы проведения занятий зависит от особенностей психофизического развития и возможностей обучающегося, сложности структуры дефекта, особенностей эмоционально-волевой сферы, характера течения заболевания, рекомендаций лечебного учреждения, </w:t>
      </w:r>
      <w:proofErr w:type="spellStart"/>
      <w:r w:rsidR="004F3311" w:rsidRPr="0065537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 комиссии, отсутствия противопоказаний для занятий в классе.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2.12</w:t>
      </w:r>
      <w:r w:rsidR="004F3311" w:rsidRPr="00655373">
        <w:rPr>
          <w:rFonts w:ascii="Times New Roman" w:hAnsi="Times New Roman" w:cs="Times New Roman"/>
          <w:sz w:val="24"/>
          <w:szCs w:val="24"/>
        </w:rPr>
        <w:t>. Занятия на дому проводятся строго по расписанию, составленному заместителем директора по учебно-воспитательной работе и утвержденным приказом директора школы.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2.13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Фамилии обучающихся на дому по индивидуальному учебному плану, данные об их текущей успеваемости и промежуточной аттестации заносятся в журнал индивидуального обучения на дому, а данные об успеваемости (четверть, полугодие, годовые), о переводе из класса в класс и выпуске из школы вносятся в классный журнал соответствующего класса школы, в списках которого значится учащийся. </w:t>
      </w:r>
      <w:proofErr w:type="gramEnd"/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2.14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На каждого обучающегося индивидуально на дому, заводятся журналы, где педагогические работники указывают дату занятия, содержание пройденного учебного материала, количество часов и отметки, полученные </w:t>
      </w:r>
      <w:proofErr w:type="gramStart"/>
      <w:r w:rsidR="004F3311" w:rsidRPr="006553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2.15</w:t>
      </w:r>
      <w:r w:rsidR="004F3311" w:rsidRPr="00655373">
        <w:rPr>
          <w:rFonts w:ascii="Times New Roman" w:hAnsi="Times New Roman" w:cs="Times New Roman"/>
          <w:sz w:val="24"/>
          <w:szCs w:val="24"/>
        </w:rPr>
        <w:t>. Контроль своевременного проведения индивидуаль</w:t>
      </w:r>
      <w:r w:rsidRPr="00655373">
        <w:rPr>
          <w:rFonts w:ascii="Times New Roman" w:hAnsi="Times New Roman" w:cs="Times New Roman"/>
          <w:sz w:val="24"/>
          <w:szCs w:val="24"/>
        </w:rPr>
        <w:t>ных занятий на дому</w:t>
      </w:r>
      <w:r w:rsidR="004F3311" w:rsidRPr="00655373">
        <w:rPr>
          <w:rFonts w:ascii="Times New Roman" w:hAnsi="Times New Roman" w:cs="Times New Roman"/>
          <w:sz w:val="24"/>
          <w:szCs w:val="24"/>
        </w:rPr>
        <w:t>, выполнения</w:t>
      </w:r>
      <w:r w:rsidRPr="00655373">
        <w:rPr>
          <w:rFonts w:ascii="Times New Roman" w:hAnsi="Times New Roman" w:cs="Times New Roman"/>
          <w:sz w:val="24"/>
          <w:szCs w:val="24"/>
        </w:rPr>
        <w:t xml:space="preserve"> рабочих учебных программ осуществляет 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работе.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2.16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Отметки, полученные учащимся, </w:t>
      </w:r>
      <w:proofErr w:type="gramStart"/>
      <w:r w:rsidR="004F3311" w:rsidRPr="006553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 на дому, в течение четверти в конце четверти (полугодия, года) выставляются учителем, обучающего учащегося с ОВЗ в журнал класса, в который зачислен этот учащийся. В электронный журнал</w:t>
      </w:r>
      <w:r w:rsidRPr="0065537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 отметки выставляет учитель, который имеет доступ к странице класса или заместитель директора по учебно-воспитательной работе, курирующий работу с детьми с ОВЗ.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2.17</w:t>
      </w:r>
      <w:r w:rsidR="004F3311" w:rsidRPr="00655373">
        <w:rPr>
          <w:rFonts w:ascii="Times New Roman" w:hAnsi="Times New Roman" w:cs="Times New Roman"/>
          <w:sz w:val="24"/>
          <w:szCs w:val="24"/>
        </w:rPr>
        <w:t>. По желанию родителей (законных представителей) и в целях социальной адаптации больные дети могут участвовать во внеурочных, классных, общешкольных мероприятиях.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2.18</w:t>
      </w:r>
      <w:r w:rsidR="004F3311" w:rsidRPr="00655373">
        <w:rPr>
          <w:rFonts w:ascii="Times New Roman" w:hAnsi="Times New Roman" w:cs="Times New Roman"/>
          <w:sz w:val="24"/>
          <w:szCs w:val="24"/>
        </w:rPr>
        <w:t>. Промежуточная аттестация обучающихся индивидуально на дому, осуществл</w:t>
      </w:r>
      <w:r w:rsidRPr="00655373">
        <w:rPr>
          <w:rFonts w:ascii="Times New Roman" w:hAnsi="Times New Roman" w:cs="Times New Roman"/>
          <w:sz w:val="24"/>
          <w:szCs w:val="24"/>
        </w:rPr>
        <w:t xml:space="preserve">яется в соответствии с 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 Положением о текущем контроле успеваемости и промежуточной </w:t>
      </w:r>
      <w:proofErr w:type="gramStart"/>
      <w:r w:rsidR="004F3311" w:rsidRPr="00655373">
        <w:rPr>
          <w:rFonts w:ascii="Times New Roman" w:hAnsi="Times New Roman" w:cs="Times New Roman"/>
          <w:sz w:val="24"/>
          <w:szCs w:val="24"/>
        </w:rPr>
        <w:lastRenderedPageBreak/>
        <w:t>аттестации</w:t>
      </w:r>
      <w:proofErr w:type="gramEnd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образовательной программе начального общего, основного общего, среднего общего образования.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2.19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Решение о переводе детей с ограниченными возможностями здоровья в следующий класс принимает педагогический совет школы на основании анализа выполнения учебных программ по предметам и при наличии положительных годовых (итоговых) отметок. </w:t>
      </w:r>
    </w:p>
    <w:p w:rsidR="004F3311" w:rsidRPr="00655373" w:rsidRDefault="0046731D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2.20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Обучающийся с ограниченными возможностями здоровья, не освоивший программу по одному предмету, переводится в следующий класс условно и ликвидирует академическую задолженность в течение следующего учебного года согласно Положению о порядке перевода, отчисления  </w:t>
      </w:r>
      <w:proofErr w:type="gramStart"/>
      <w:r w:rsidR="004F3311" w:rsidRPr="006553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311" w:rsidRPr="00655373" w:rsidRDefault="0051360C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2.21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311" w:rsidRPr="006553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не освоивший учебные программы и имеющий академическую задолженность по двум и более предметам, по усмотрению родителей (законных представителей) оставляется на повторное обучение.</w:t>
      </w:r>
    </w:p>
    <w:p w:rsidR="004F3311" w:rsidRPr="00655373" w:rsidRDefault="0051360C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2.22</w:t>
      </w:r>
      <w:r w:rsidR="004F3311" w:rsidRPr="00655373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здоровья, освоившие образовательные программы основного общего и среднего общего образования, и имеющие положительные годовые отметки по всем предметам учебного плана общеобразовательного учреждения, на основании решения педагогического совета школы допускаются к государственной итоговой аттестации</w:t>
      </w:r>
      <w:proofErr w:type="gramStart"/>
      <w:r w:rsidR="004F3311" w:rsidRPr="00655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311" w:rsidRPr="006553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F3311" w:rsidRPr="00655373">
        <w:rPr>
          <w:rFonts w:ascii="Times New Roman" w:hAnsi="Times New Roman" w:cs="Times New Roman"/>
          <w:sz w:val="24"/>
          <w:szCs w:val="24"/>
        </w:rPr>
        <w:t xml:space="preserve">бучении в общеобразовательном учреждении установленного образца. </w:t>
      </w:r>
    </w:p>
    <w:p w:rsidR="004F3311" w:rsidRPr="00655373" w:rsidRDefault="0051360C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2.23</w:t>
      </w:r>
      <w:r w:rsidR="004F3311" w:rsidRPr="00655373">
        <w:rPr>
          <w:rFonts w:ascii="Times New Roman" w:hAnsi="Times New Roman" w:cs="Times New Roman"/>
          <w:sz w:val="24"/>
          <w:szCs w:val="24"/>
        </w:rPr>
        <w:t xml:space="preserve">. Аттестация выпускников 9, 11 классов, обучающихся на дому, осуществляется в соответствии с Положением о государственной итоговой аттестации выпускников 9 и 11 классов общеобразовательных учреждений Российской Федерации. </w:t>
      </w:r>
    </w:p>
    <w:p w:rsidR="00F73497" w:rsidRPr="00655373" w:rsidRDefault="0051360C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2.24</w:t>
      </w:r>
      <w:r w:rsidR="004F3311" w:rsidRPr="00655373">
        <w:rPr>
          <w:rFonts w:ascii="Times New Roman" w:hAnsi="Times New Roman" w:cs="Times New Roman"/>
          <w:sz w:val="24"/>
          <w:szCs w:val="24"/>
        </w:rPr>
        <w:t>. Обучающимся выпускных классов (9, 11) выдается в установленном порядке документ государственного образца о соответствующем уровне образования.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III. Финансовое обеспечение индивидуального обучения детей с ограниченными возможностями здоровья на дому. 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3.1. Индивидуальное обучение детей с ограниченными возможностями здоровья на дому осуществл</w:t>
      </w:r>
      <w:r w:rsidR="00F73497" w:rsidRPr="00655373">
        <w:rPr>
          <w:rFonts w:ascii="Times New Roman" w:hAnsi="Times New Roman" w:cs="Times New Roman"/>
          <w:sz w:val="24"/>
          <w:szCs w:val="24"/>
        </w:rPr>
        <w:t>яется за счет бюджетных средств.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3.2. Финансирование индивидуального обучения на дому детей с ограниченными возможностями здоровья осуществляется в соответствии с нормативами, установленными действующим законодательством. 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3.3. Оплата труда педагогических работников, привлекаемых для обучения на дому, осуществляется в соответствии с норматив</w:t>
      </w:r>
      <w:r w:rsidR="00F73497" w:rsidRPr="00655373">
        <w:rPr>
          <w:rFonts w:ascii="Times New Roman" w:hAnsi="Times New Roman" w:cs="Times New Roman"/>
          <w:sz w:val="24"/>
          <w:szCs w:val="24"/>
        </w:rPr>
        <w:t>ными документами.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3.6. В случае болезни учителя (не позже, чем через неделю) администрация школы, с учетом кадровых возможностей, обязана произвести замещение занятий другим учителем. 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3.7. Администрация школы представляет в бухгалтерию приказ, если проведение занятий с ребенком прекращается раньше срока. 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3.8. Школа по желанию родителей (законных представителей) и обучающегося может оказывать платные образовательные услуги, в соответствии с договором между родителями (законными представителями) несовершеннолетнего и общеобразовательным учреждением.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lastRenderedPageBreak/>
        <w:t xml:space="preserve">IV. Права и обязанности участников образовательного процесса. Участники образовательного процесса: обучающиеся, педагогические работники, родители (законные представители) </w:t>
      </w:r>
      <w:proofErr w:type="gramStart"/>
      <w:r w:rsidRPr="006553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5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553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55373">
        <w:rPr>
          <w:rFonts w:ascii="Times New Roman" w:hAnsi="Times New Roman" w:cs="Times New Roman"/>
          <w:sz w:val="24"/>
          <w:szCs w:val="24"/>
        </w:rPr>
        <w:t xml:space="preserve"> имеет право: - на получение полного общего образования в соответствии с государственным стандартом; - вносить предложения по совершенствованию образовательного процесса в администрацию школы; - на уважение человеческого достоинства, свободу совести и информации, свободное выражение собственных взглядов и убеждений; - на моральное и материальное поощрение за успехи в учении. 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4.2. Обучающийся обязан: - соблюдать требования образовательного учреждения; - добросовестно учиться, стремиться к сознательному и творческому освоению образовательных программ; - уважать честь и достоинство работников образовательного учреждения; - соблюдать расписание занятий; - находиться дома в часы, отведенные для занятий; - вести дневник. 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4.3. Родители (законные представители) обучающихся имеют право: - защищать законные права ребенка; - обращаться для разрешения конфликтных ситуаций к администрации школы, в управление образования; - присутствовать на уроках с разрешения администрации школы; - вносить предложения по составлению расписания занятий. 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655373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обучающегося обязаны: - выполнять требования образовательного учреждения; - поддерживать интерес ребенка к школе и образованию; - ставить учителя в известность о рекомендациях врача, особенностей режима; - создавать условия для проведения занятий, способствующих освоению знаний; - своевременно информировать образовательное учреждение об отмене занятий по случаю болезни и возобновлении занятий; - контролировать ведение дневника, выполнение домашних заданий.</w:t>
      </w:r>
      <w:proofErr w:type="gramEnd"/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4.5. Педагогический работник имеет права, предусмотренные Законом Российской Федерации «Об образовании в Российской Федерации». 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655373">
        <w:rPr>
          <w:rFonts w:ascii="Times New Roman" w:hAnsi="Times New Roman" w:cs="Times New Roman"/>
          <w:sz w:val="24"/>
          <w:szCs w:val="24"/>
        </w:rPr>
        <w:t xml:space="preserve">Педагогический работник обязан: - выполнять государственные программы с учетом способностей и интересов обучающегося; - развивать навыки самостоятельной работы с учебником, справочной и художественной литературой; - знать специфику заболевания, особенности режима и организации домашних занятий; - не допускать перегрузки, составлять индивидуальные планы; - своевременно заполнять журналы учета проводимых занятий;- контролировать ведение дневника учеником и расписываться о проведенном занятии в нем (расписание, аттестация, запись домашних заданий). </w:t>
      </w:r>
      <w:proofErr w:type="gramEnd"/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4.7. Обязанности классного руководителя: - согласовывать расписание занятий с учителями и родителями (законными предст</w:t>
      </w:r>
      <w:r w:rsidR="00CB12F8" w:rsidRPr="00655373">
        <w:rPr>
          <w:rFonts w:ascii="Times New Roman" w:hAnsi="Times New Roman" w:cs="Times New Roman"/>
          <w:sz w:val="24"/>
          <w:szCs w:val="24"/>
        </w:rPr>
        <w:t xml:space="preserve">авителями) больного ребенка; </w:t>
      </w:r>
      <w:r w:rsidRPr="00655373">
        <w:rPr>
          <w:rFonts w:ascii="Times New Roman" w:hAnsi="Times New Roman" w:cs="Times New Roman"/>
          <w:sz w:val="24"/>
          <w:szCs w:val="24"/>
        </w:rPr>
        <w:t xml:space="preserve">привлекать обучающегося к внеурочным мероприятиям, к участию в олимпиадах и познавательных конкурсах; - проводить </w:t>
      </w:r>
      <w:proofErr w:type="spellStart"/>
      <w:r w:rsidRPr="0065537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55373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4.8. Обязанности администрации школы: - обеспечить методическую, психолого-педагогическую, диагностическую и консультативную помощь; - обеспечить своевременный подбор учителей; - контролировать выполнение учебных программ, методику индивидуального обучения, аттестацию обучающегося, оформление документации (не реже 1 раза в четверть); - контролировать своевременность проведения </w:t>
      </w:r>
      <w:r w:rsidRPr="00655373">
        <w:rPr>
          <w:rFonts w:ascii="Times New Roman" w:hAnsi="Times New Roman" w:cs="Times New Roman"/>
          <w:sz w:val="24"/>
          <w:szCs w:val="24"/>
        </w:rPr>
        <w:lastRenderedPageBreak/>
        <w:t>занятий на дому, ведение журнала учета обучения детей с ограниченными возможностями здоровья на дому.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 V. Срок действия положения </w:t>
      </w:r>
    </w:p>
    <w:p w:rsidR="00F7349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 xml:space="preserve">5.1. Срок действия данного положения неограничен. </w:t>
      </w:r>
    </w:p>
    <w:p w:rsidR="00F426E7" w:rsidRPr="00655373" w:rsidRDefault="004F3311" w:rsidP="00F73497">
      <w:pPr>
        <w:jc w:val="both"/>
        <w:rPr>
          <w:rFonts w:ascii="Times New Roman" w:hAnsi="Times New Roman" w:cs="Times New Roman"/>
          <w:sz w:val="24"/>
          <w:szCs w:val="24"/>
        </w:rPr>
      </w:pPr>
      <w:r w:rsidRPr="00655373">
        <w:rPr>
          <w:rFonts w:ascii="Times New Roman" w:hAnsi="Times New Roman" w:cs="Times New Roman"/>
          <w:sz w:val="24"/>
          <w:szCs w:val="24"/>
        </w:rPr>
        <w:t>5.2.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</w:t>
      </w:r>
      <w:r w:rsidR="00F73497" w:rsidRPr="00655373">
        <w:rPr>
          <w:rFonts w:ascii="Times New Roman" w:hAnsi="Times New Roman" w:cs="Times New Roman"/>
          <w:sz w:val="24"/>
          <w:szCs w:val="24"/>
        </w:rPr>
        <w:t xml:space="preserve">и нормами. </w:t>
      </w:r>
    </w:p>
    <w:p w:rsidR="00F73497" w:rsidRPr="00655373" w:rsidRDefault="00F73497" w:rsidP="00F734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497" w:rsidRPr="00655373" w:rsidSect="003854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3311"/>
    <w:rsid w:val="00093142"/>
    <w:rsid w:val="00326887"/>
    <w:rsid w:val="003854C8"/>
    <w:rsid w:val="00405A48"/>
    <w:rsid w:val="0046731D"/>
    <w:rsid w:val="004F3311"/>
    <w:rsid w:val="0051360C"/>
    <w:rsid w:val="00655373"/>
    <w:rsid w:val="006645AA"/>
    <w:rsid w:val="0077407D"/>
    <w:rsid w:val="007B7B52"/>
    <w:rsid w:val="00812D1F"/>
    <w:rsid w:val="00C96EA1"/>
    <w:rsid w:val="00CB12F8"/>
    <w:rsid w:val="00CC4951"/>
    <w:rsid w:val="00F426E7"/>
    <w:rsid w:val="00F7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3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9</cp:revision>
  <dcterms:created xsi:type="dcterms:W3CDTF">2017-01-30T14:54:00Z</dcterms:created>
  <dcterms:modified xsi:type="dcterms:W3CDTF">2020-12-24T15:46:00Z</dcterms:modified>
</cp:coreProperties>
</file>